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0F" w:rsidRPr="00833DAC" w:rsidRDefault="0068590F" w:rsidP="00CF397B">
      <w:pPr>
        <w:tabs>
          <w:tab w:val="left" w:pos="2700"/>
        </w:tabs>
        <w:jc w:val="center"/>
        <w:rPr>
          <w:sz w:val="36"/>
          <w:szCs w:val="36"/>
        </w:rPr>
      </w:pPr>
      <w:r w:rsidRPr="00833DAC">
        <w:rPr>
          <w:sz w:val="36"/>
          <w:szCs w:val="36"/>
        </w:rPr>
        <w:t>Глава местного самоуправления</w:t>
      </w:r>
    </w:p>
    <w:p w:rsidR="0068590F" w:rsidRPr="00833DAC" w:rsidRDefault="0068590F" w:rsidP="00CF397B">
      <w:pPr>
        <w:jc w:val="center"/>
        <w:rPr>
          <w:sz w:val="36"/>
          <w:szCs w:val="36"/>
        </w:rPr>
      </w:pPr>
      <w:r w:rsidRPr="00833DAC">
        <w:rPr>
          <w:sz w:val="36"/>
          <w:szCs w:val="36"/>
        </w:rPr>
        <w:t>городского округа город Бор Нижегородской области</w:t>
      </w:r>
    </w:p>
    <w:p w:rsidR="0068590F" w:rsidRPr="0070451C" w:rsidRDefault="0068590F" w:rsidP="0068590F">
      <w:pPr>
        <w:pStyle w:val="11"/>
        <w:rPr>
          <w:rFonts w:ascii="Times New Roman" w:hAnsi="Times New Roman" w:cs="Times New Roman"/>
          <w:b/>
          <w:bCs/>
          <w:sz w:val="24"/>
        </w:rPr>
      </w:pPr>
    </w:p>
    <w:p w:rsidR="0068590F" w:rsidRPr="0070451C" w:rsidRDefault="0068590F" w:rsidP="0068590F">
      <w:pPr>
        <w:pStyle w:val="11"/>
        <w:jc w:val="center"/>
        <w:rPr>
          <w:rFonts w:ascii="Times New Roman" w:hAnsi="Times New Roman" w:cs="Times New Roman"/>
          <w:b/>
          <w:bCs/>
          <w:spacing w:val="40"/>
          <w:sz w:val="36"/>
          <w:szCs w:val="44"/>
        </w:rPr>
      </w:pPr>
      <w:r w:rsidRPr="0070451C">
        <w:rPr>
          <w:rFonts w:ascii="Times New Roman" w:hAnsi="Times New Roman" w:cs="Times New Roman"/>
          <w:b/>
          <w:bCs/>
          <w:spacing w:val="40"/>
          <w:sz w:val="36"/>
          <w:szCs w:val="44"/>
        </w:rPr>
        <w:t>РАСПОРЯЖЕНИЕ</w:t>
      </w:r>
    </w:p>
    <w:p w:rsidR="0068590F" w:rsidRDefault="0068590F" w:rsidP="0068590F">
      <w:pPr>
        <w:rPr>
          <w:sz w:val="24"/>
          <w:szCs w:val="24"/>
        </w:rPr>
      </w:pPr>
    </w:p>
    <w:p w:rsidR="00DD5729" w:rsidRPr="00721319" w:rsidRDefault="00833DAC" w:rsidP="00DD5729">
      <w:pPr>
        <w:rPr>
          <w:sz w:val="27"/>
          <w:szCs w:val="27"/>
        </w:rPr>
      </w:pPr>
      <w:r>
        <w:t>От 19.09.2022</w:t>
      </w:r>
      <w:r w:rsidR="00DD5729" w:rsidRPr="00833DAC">
        <w:tab/>
      </w:r>
      <w:r w:rsidR="00DD5729" w:rsidRPr="00833DAC">
        <w:tab/>
      </w:r>
      <w:r w:rsidR="00DD5729" w:rsidRPr="00833DAC">
        <w:tab/>
      </w:r>
      <w:r w:rsidR="00DD5729" w:rsidRPr="00833DAC">
        <w:tab/>
      </w:r>
      <w:r w:rsidR="00DD5729" w:rsidRPr="00833DAC">
        <w:tab/>
      </w:r>
      <w:r>
        <w:t xml:space="preserve">                                                </w:t>
      </w:r>
      <w:r w:rsidR="0049288C">
        <w:t xml:space="preserve">        </w:t>
      </w:r>
      <w:r>
        <w:t xml:space="preserve">  № 74</w:t>
      </w:r>
    </w:p>
    <w:p w:rsidR="00833DAC" w:rsidRDefault="00833DAC" w:rsidP="00DD5729">
      <w:pPr>
        <w:rPr>
          <w:sz w:val="27"/>
          <w:szCs w:val="27"/>
        </w:rPr>
      </w:pPr>
    </w:p>
    <w:p w:rsidR="00DD5729" w:rsidRPr="00833DAC" w:rsidRDefault="00DD5729" w:rsidP="00DD5729">
      <w:r w:rsidRPr="00833DAC">
        <w:t xml:space="preserve">О назначении </w:t>
      </w:r>
      <w:proofErr w:type="gramStart"/>
      <w:r w:rsidRPr="00833DAC">
        <w:t>общественных</w:t>
      </w:r>
      <w:proofErr w:type="gramEnd"/>
    </w:p>
    <w:p w:rsidR="00DD5729" w:rsidRPr="00833DAC" w:rsidRDefault="00DD5729" w:rsidP="00DD5729">
      <w:r w:rsidRPr="00833DAC">
        <w:t>обсуждений</w:t>
      </w:r>
    </w:p>
    <w:p w:rsidR="00DD5729" w:rsidRPr="00721319" w:rsidRDefault="00DD5729" w:rsidP="00DD5729">
      <w:pPr>
        <w:ind w:firstLine="709"/>
        <w:jc w:val="both"/>
        <w:rPr>
          <w:sz w:val="27"/>
          <w:szCs w:val="27"/>
        </w:rPr>
      </w:pPr>
    </w:p>
    <w:p w:rsidR="00DD5729" w:rsidRPr="00833DAC" w:rsidRDefault="00DD5729" w:rsidP="00833DAC">
      <w:pPr>
        <w:widowControl w:val="0"/>
        <w:spacing w:line="360" w:lineRule="auto"/>
        <w:ind w:firstLine="720"/>
        <w:jc w:val="both"/>
      </w:pPr>
      <w:r w:rsidRPr="00833DAC">
        <w:t>В соответствии с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предлагаю:</w:t>
      </w:r>
    </w:p>
    <w:p w:rsidR="00DD5729" w:rsidRPr="00833DAC" w:rsidRDefault="00DD5729" w:rsidP="00833DAC">
      <w:pPr>
        <w:widowControl w:val="0"/>
        <w:tabs>
          <w:tab w:val="left" w:pos="709"/>
        </w:tabs>
        <w:spacing w:line="360" w:lineRule="auto"/>
        <w:ind w:firstLine="720"/>
        <w:jc w:val="both"/>
      </w:pPr>
      <w:r w:rsidRPr="00833DAC">
        <w:t>1. Назначить общественные обсуждения по проекту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городского округа город Бор Нижегородской области на 2023 год", согласно приложению 1 к настоящему распоряжению.</w:t>
      </w:r>
    </w:p>
    <w:p w:rsidR="00DD5729" w:rsidRPr="00833DAC" w:rsidRDefault="00833DAC" w:rsidP="00833DAC">
      <w:pPr>
        <w:widowControl w:val="0"/>
        <w:spacing w:line="360" w:lineRule="auto"/>
        <w:ind w:firstLine="720"/>
        <w:jc w:val="both"/>
      </w:pPr>
      <w:r w:rsidRPr="00833DAC">
        <w:t xml:space="preserve">2. </w:t>
      </w:r>
      <w:r w:rsidR="00DD5729" w:rsidRPr="00833DAC">
        <w:t xml:space="preserve">Начальнику сектора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 И.В. </w:t>
      </w:r>
      <w:proofErr w:type="spellStart"/>
      <w:r w:rsidR="00DD5729" w:rsidRPr="00833DAC">
        <w:t>Земцову</w:t>
      </w:r>
      <w:proofErr w:type="spellEnd"/>
      <w:r w:rsidR="00DD5729" w:rsidRPr="00833DAC">
        <w:t xml:space="preserve"> обеспечить размещение проекта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2023 год" в соответствии с приложенным оповещением о начале общественных обсуждений.</w:t>
      </w:r>
    </w:p>
    <w:p w:rsidR="00DD5729" w:rsidRPr="00833DAC" w:rsidRDefault="00DD5729" w:rsidP="00833DAC">
      <w:pPr>
        <w:pStyle w:val="a5"/>
        <w:tabs>
          <w:tab w:val="left" w:pos="709"/>
          <w:tab w:val="left" w:pos="851"/>
        </w:tabs>
        <w:spacing w:after="0" w:line="360" w:lineRule="auto"/>
        <w:ind w:firstLine="720"/>
        <w:jc w:val="both"/>
      </w:pPr>
      <w:r w:rsidRPr="00833DAC">
        <w:t>3. Утвердить прилагаемое оповещение о начале общественных обсуждений согласно приложению 2 к настоящему распоряжению.</w:t>
      </w:r>
    </w:p>
    <w:p w:rsidR="00DD5729" w:rsidRPr="00833DAC" w:rsidRDefault="00DD5729" w:rsidP="00833DAC">
      <w:pPr>
        <w:pStyle w:val="ac"/>
        <w:spacing w:line="360" w:lineRule="auto"/>
        <w:ind w:firstLine="720"/>
        <w:jc w:val="both"/>
        <w:rPr>
          <w:sz w:val="28"/>
          <w:szCs w:val="28"/>
        </w:rPr>
      </w:pPr>
      <w:r w:rsidRPr="00833DAC">
        <w:rPr>
          <w:color w:val="auto"/>
          <w:sz w:val="28"/>
          <w:szCs w:val="28"/>
        </w:rPr>
        <w:t xml:space="preserve">4. </w:t>
      </w:r>
      <w:r w:rsidRPr="00833DAC">
        <w:rPr>
          <w:sz w:val="28"/>
          <w:szCs w:val="28"/>
        </w:rPr>
        <w:t xml:space="preserve">Общему отделу администрации городского округа </w:t>
      </w:r>
      <w:proofErr w:type="gramStart"/>
      <w:r w:rsidRPr="00833DAC">
        <w:rPr>
          <w:sz w:val="28"/>
          <w:szCs w:val="28"/>
        </w:rPr>
        <w:t>г</w:t>
      </w:r>
      <w:proofErr w:type="gramEnd"/>
      <w:r w:rsidRPr="00833DAC">
        <w:rPr>
          <w:sz w:val="28"/>
          <w:szCs w:val="28"/>
        </w:rPr>
        <w:t xml:space="preserve">. Бор (Е.А. </w:t>
      </w:r>
      <w:proofErr w:type="spellStart"/>
      <w:r w:rsidRPr="00833DAC">
        <w:rPr>
          <w:sz w:val="28"/>
          <w:szCs w:val="28"/>
        </w:rPr>
        <w:t>Копцова</w:t>
      </w:r>
      <w:proofErr w:type="spellEnd"/>
      <w:r w:rsidRPr="00833DAC">
        <w:rPr>
          <w:sz w:val="28"/>
          <w:szCs w:val="28"/>
        </w:rPr>
        <w:t>) обеспечить опубликование о</w:t>
      </w:r>
      <w:r w:rsidRPr="00833DAC">
        <w:rPr>
          <w:color w:val="auto"/>
          <w:sz w:val="28"/>
          <w:szCs w:val="28"/>
        </w:rPr>
        <w:t>повещения о начале общественных обсуждений</w:t>
      </w:r>
      <w:r w:rsidRPr="00833DAC">
        <w:rPr>
          <w:sz w:val="28"/>
          <w:szCs w:val="28"/>
        </w:rPr>
        <w:t xml:space="preserve"> в газете «Бор сегодня» и размещение на официальном сайте органа </w:t>
      </w:r>
      <w:r w:rsidRPr="00833DAC">
        <w:rPr>
          <w:sz w:val="28"/>
          <w:szCs w:val="28"/>
        </w:rPr>
        <w:lastRenderedPageBreak/>
        <w:t xml:space="preserve">местного самоуправления </w:t>
      </w:r>
      <w:hyperlink r:id="rId5" w:history="1">
        <w:r w:rsidRPr="00833DAC">
          <w:rPr>
            <w:rStyle w:val="a4"/>
            <w:color w:val="auto"/>
            <w:sz w:val="28"/>
            <w:szCs w:val="28"/>
            <w:u w:val="none"/>
            <w:lang w:val="en-US"/>
          </w:rPr>
          <w:t>www</w:t>
        </w:r>
        <w:r w:rsidRPr="00833DAC">
          <w:rPr>
            <w:rStyle w:val="a4"/>
            <w:color w:val="auto"/>
            <w:sz w:val="28"/>
            <w:szCs w:val="28"/>
            <w:u w:val="none"/>
          </w:rPr>
          <w:t>.</w:t>
        </w:r>
        <w:proofErr w:type="spellStart"/>
        <w:r w:rsidRPr="00833DAC">
          <w:rPr>
            <w:rStyle w:val="a4"/>
            <w:color w:val="auto"/>
            <w:sz w:val="28"/>
            <w:szCs w:val="28"/>
            <w:u w:val="none"/>
            <w:lang w:val="en-US"/>
          </w:rPr>
          <w:t>borcity</w:t>
        </w:r>
        <w:proofErr w:type="spellEnd"/>
        <w:r w:rsidRPr="00833DAC">
          <w:rPr>
            <w:rStyle w:val="a4"/>
            <w:color w:val="auto"/>
            <w:sz w:val="28"/>
            <w:szCs w:val="28"/>
            <w:u w:val="none"/>
          </w:rPr>
          <w:t>.</w:t>
        </w:r>
        <w:proofErr w:type="spellStart"/>
        <w:r w:rsidRPr="00833DAC">
          <w:rPr>
            <w:rStyle w:val="a4"/>
            <w:color w:val="auto"/>
            <w:sz w:val="28"/>
            <w:szCs w:val="28"/>
            <w:u w:val="none"/>
            <w:lang w:val="en-US"/>
          </w:rPr>
          <w:t>ru</w:t>
        </w:r>
        <w:proofErr w:type="spellEnd"/>
      </w:hyperlink>
      <w:r w:rsidRPr="00833DAC">
        <w:rPr>
          <w:sz w:val="28"/>
          <w:szCs w:val="28"/>
        </w:rPr>
        <w:t>.</w:t>
      </w:r>
    </w:p>
    <w:p w:rsidR="00DD5729" w:rsidRPr="00833DAC" w:rsidRDefault="00DD5729" w:rsidP="00833DAC">
      <w:pPr>
        <w:pStyle w:val="ac"/>
        <w:spacing w:line="360" w:lineRule="auto"/>
        <w:ind w:firstLine="720"/>
        <w:jc w:val="both"/>
        <w:rPr>
          <w:sz w:val="28"/>
          <w:szCs w:val="28"/>
        </w:rPr>
      </w:pPr>
      <w:r w:rsidRPr="00833DAC">
        <w:rPr>
          <w:sz w:val="28"/>
          <w:szCs w:val="28"/>
        </w:rPr>
        <w:t xml:space="preserve">5. Проект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2023 год" подлежит опубликованию и размещению на сайте </w:t>
      </w:r>
      <w:hyperlink r:id="rId6" w:history="1">
        <w:r w:rsidRPr="00833DAC">
          <w:rPr>
            <w:rStyle w:val="a4"/>
            <w:color w:val="000000"/>
            <w:sz w:val="28"/>
            <w:szCs w:val="28"/>
            <w:u w:val="none"/>
            <w:lang w:val="en-US"/>
          </w:rPr>
          <w:t>www</w:t>
        </w:r>
        <w:r w:rsidRPr="00833DAC">
          <w:rPr>
            <w:rStyle w:val="a4"/>
            <w:color w:val="000000"/>
            <w:sz w:val="28"/>
            <w:szCs w:val="28"/>
            <w:u w:val="none"/>
          </w:rPr>
          <w:t>.</w:t>
        </w:r>
        <w:proofErr w:type="spellStart"/>
        <w:r w:rsidRPr="00833DAC">
          <w:rPr>
            <w:rStyle w:val="a4"/>
            <w:color w:val="000000"/>
            <w:sz w:val="28"/>
            <w:szCs w:val="28"/>
            <w:u w:val="none"/>
            <w:lang w:val="en-US"/>
          </w:rPr>
          <w:t>borcity</w:t>
        </w:r>
        <w:proofErr w:type="spellEnd"/>
        <w:r w:rsidRPr="00833DAC">
          <w:rPr>
            <w:rStyle w:val="a4"/>
            <w:color w:val="000000"/>
            <w:sz w:val="28"/>
            <w:szCs w:val="28"/>
            <w:u w:val="none"/>
          </w:rPr>
          <w:t>.</w:t>
        </w:r>
        <w:proofErr w:type="spellStart"/>
        <w:r w:rsidRPr="00833DAC">
          <w:rPr>
            <w:rStyle w:val="a4"/>
            <w:color w:val="000000"/>
            <w:sz w:val="28"/>
            <w:szCs w:val="28"/>
            <w:u w:val="none"/>
            <w:lang w:val="en-US"/>
          </w:rPr>
          <w:t>ru</w:t>
        </w:r>
        <w:proofErr w:type="spellEnd"/>
      </w:hyperlink>
      <w:r w:rsidRPr="00833DAC">
        <w:rPr>
          <w:sz w:val="28"/>
          <w:szCs w:val="28"/>
        </w:rPr>
        <w:t>.</w:t>
      </w:r>
    </w:p>
    <w:p w:rsidR="00DD5729" w:rsidRPr="00721319" w:rsidRDefault="00DD5729" w:rsidP="00DD5729">
      <w:pPr>
        <w:rPr>
          <w:color w:val="000000"/>
          <w:sz w:val="27"/>
          <w:szCs w:val="27"/>
        </w:rPr>
      </w:pPr>
    </w:p>
    <w:p w:rsidR="00DD5729" w:rsidRPr="00721319" w:rsidRDefault="00DD5729" w:rsidP="00DD5729">
      <w:pPr>
        <w:rPr>
          <w:color w:val="000000"/>
          <w:sz w:val="27"/>
          <w:szCs w:val="27"/>
        </w:rPr>
      </w:pPr>
    </w:p>
    <w:p w:rsidR="00DD5729" w:rsidRPr="00721319" w:rsidRDefault="00DD5729" w:rsidP="00DD5729">
      <w:pPr>
        <w:rPr>
          <w:color w:val="000000"/>
          <w:sz w:val="27"/>
          <w:szCs w:val="27"/>
        </w:rPr>
      </w:pPr>
    </w:p>
    <w:p w:rsidR="00DD5729" w:rsidRPr="00833DAC" w:rsidRDefault="00DD5729" w:rsidP="00DD5729">
      <w:pPr>
        <w:pStyle w:val="3"/>
        <w:ind w:firstLine="0"/>
      </w:pPr>
      <w:r w:rsidRPr="00833DAC">
        <w:t xml:space="preserve">Глава местного самоуправления        </w:t>
      </w:r>
      <w:r w:rsidRPr="00833DAC">
        <w:tab/>
      </w:r>
      <w:r w:rsidRPr="00833DAC">
        <w:tab/>
      </w:r>
      <w:r w:rsidRPr="00833DAC">
        <w:tab/>
        <w:t xml:space="preserve">                 А.В. </w:t>
      </w:r>
      <w:proofErr w:type="gramStart"/>
      <w:r w:rsidRPr="00833DAC">
        <w:t>Боровский</w:t>
      </w:r>
      <w:proofErr w:type="gramEnd"/>
    </w:p>
    <w:p w:rsidR="005A5B2B" w:rsidRDefault="005A5B2B"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F71417">
      <w:pPr>
        <w:pStyle w:val="af"/>
        <w:rPr>
          <w:rFonts w:cs="Calibri"/>
          <w:spacing w:val="-1"/>
          <w:sz w:val="26"/>
          <w:szCs w:val="26"/>
        </w:rPr>
      </w:pPr>
    </w:p>
    <w:p w:rsidR="00833DAC" w:rsidRDefault="00833DAC" w:rsidP="00833DAC">
      <w:pPr>
        <w:pStyle w:val="af"/>
        <w:jc w:val="left"/>
        <w:rPr>
          <w:rFonts w:ascii="Times New Roman" w:hAnsi="Times New Roman" w:cs="Times New Roman"/>
          <w:b w:val="0"/>
          <w:spacing w:val="-1"/>
          <w:sz w:val="20"/>
          <w:szCs w:val="20"/>
        </w:rPr>
      </w:pPr>
      <w:r>
        <w:rPr>
          <w:rFonts w:ascii="Times New Roman" w:hAnsi="Times New Roman" w:cs="Times New Roman"/>
          <w:b w:val="0"/>
          <w:spacing w:val="-1"/>
          <w:sz w:val="20"/>
          <w:szCs w:val="20"/>
        </w:rPr>
        <w:t>М.И. Бычкова</w:t>
      </w:r>
    </w:p>
    <w:p w:rsidR="00833DAC" w:rsidRDefault="00833DAC" w:rsidP="00833DAC">
      <w:pPr>
        <w:pStyle w:val="af"/>
        <w:jc w:val="left"/>
        <w:rPr>
          <w:rFonts w:ascii="Times New Roman" w:hAnsi="Times New Roman" w:cs="Times New Roman"/>
          <w:b w:val="0"/>
          <w:spacing w:val="-1"/>
          <w:sz w:val="20"/>
          <w:szCs w:val="20"/>
        </w:rPr>
        <w:sectPr w:rsidR="00833DAC" w:rsidSect="00833DAC">
          <w:pgSz w:w="11906" w:h="16838"/>
          <w:pgMar w:top="851" w:right="851" w:bottom="851" w:left="1418" w:header="709" w:footer="709" w:gutter="0"/>
          <w:cols w:space="709"/>
          <w:docGrid w:linePitch="381"/>
        </w:sectPr>
      </w:pPr>
      <w:r>
        <w:rPr>
          <w:rFonts w:ascii="Times New Roman" w:hAnsi="Times New Roman" w:cs="Times New Roman"/>
          <w:b w:val="0"/>
          <w:spacing w:val="-1"/>
          <w:sz w:val="20"/>
          <w:szCs w:val="20"/>
        </w:rPr>
        <w:t>9-13-89</w:t>
      </w:r>
    </w:p>
    <w:p w:rsidR="00833DAC" w:rsidRPr="00777088" w:rsidRDefault="00833DAC" w:rsidP="00833DAC">
      <w:pPr>
        <w:pageBreakBefore/>
        <w:ind w:firstLine="709"/>
        <w:jc w:val="right"/>
        <w:rPr>
          <w:sz w:val="24"/>
          <w:szCs w:val="24"/>
        </w:rPr>
      </w:pPr>
      <w:r w:rsidRPr="00777088">
        <w:rPr>
          <w:sz w:val="24"/>
          <w:szCs w:val="24"/>
        </w:rPr>
        <w:lastRenderedPageBreak/>
        <w:t xml:space="preserve">Приложение </w:t>
      </w:r>
      <w:r>
        <w:rPr>
          <w:sz w:val="24"/>
          <w:szCs w:val="24"/>
        </w:rPr>
        <w:t>2</w:t>
      </w:r>
      <w:r w:rsidRPr="00777088">
        <w:rPr>
          <w:sz w:val="24"/>
          <w:szCs w:val="24"/>
        </w:rPr>
        <w:t xml:space="preserve"> к распоряжению</w:t>
      </w:r>
    </w:p>
    <w:p w:rsidR="00833DAC" w:rsidRPr="00777088" w:rsidRDefault="00833DAC" w:rsidP="00833DAC">
      <w:pPr>
        <w:ind w:firstLine="709"/>
        <w:jc w:val="right"/>
        <w:rPr>
          <w:sz w:val="24"/>
          <w:szCs w:val="24"/>
        </w:rPr>
      </w:pPr>
      <w:r>
        <w:rPr>
          <w:sz w:val="24"/>
          <w:szCs w:val="24"/>
        </w:rPr>
        <w:t>От 19.09.2022 № 74</w:t>
      </w:r>
    </w:p>
    <w:p w:rsidR="00833DAC" w:rsidRDefault="00833DAC" w:rsidP="00833DAC">
      <w:pPr>
        <w:pStyle w:val="a5"/>
        <w:spacing w:before="44"/>
        <w:ind w:left="1794"/>
        <w:rPr>
          <w:rFonts w:cs="Calibri"/>
          <w:b/>
          <w:spacing w:val="-1"/>
        </w:rPr>
      </w:pPr>
    </w:p>
    <w:p w:rsidR="00833DAC" w:rsidRPr="009A55BA" w:rsidRDefault="00833DAC" w:rsidP="00833DAC">
      <w:pPr>
        <w:pStyle w:val="a5"/>
        <w:spacing w:before="44"/>
        <w:ind w:left="1794"/>
        <w:rPr>
          <w:rFonts w:cs="Calibri"/>
          <w:b/>
        </w:rPr>
      </w:pPr>
      <w:r w:rsidRPr="009A55BA">
        <w:rPr>
          <w:rFonts w:cs="Calibri"/>
          <w:b/>
          <w:spacing w:val="-1"/>
        </w:rPr>
        <w:t>Оповещение</w:t>
      </w:r>
      <w:r w:rsidRPr="009A55BA">
        <w:rPr>
          <w:rFonts w:cs="Calibri"/>
          <w:b/>
          <w:spacing w:val="-3"/>
        </w:rPr>
        <w:t xml:space="preserve"> </w:t>
      </w:r>
      <w:r w:rsidRPr="009A55BA">
        <w:rPr>
          <w:rFonts w:cs="Calibri"/>
          <w:b/>
        </w:rPr>
        <w:t xml:space="preserve">о </w:t>
      </w:r>
      <w:r w:rsidRPr="009A55BA">
        <w:rPr>
          <w:rFonts w:cs="Calibri"/>
          <w:b/>
          <w:spacing w:val="-1"/>
        </w:rPr>
        <w:t>начале общественных</w:t>
      </w:r>
      <w:r w:rsidRPr="009A55BA">
        <w:rPr>
          <w:rFonts w:cs="Calibri"/>
          <w:b/>
          <w:spacing w:val="-3"/>
        </w:rPr>
        <w:t xml:space="preserve"> </w:t>
      </w:r>
      <w:r w:rsidRPr="009A55BA">
        <w:rPr>
          <w:rFonts w:cs="Calibri"/>
          <w:b/>
          <w:spacing w:val="-1"/>
        </w:rPr>
        <w:t>обсуждений</w:t>
      </w:r>
    </w:p>
    <w:p w:rsidR="00833DAC" w:rsidRPr="009F6EF0" w:rsidRDefault="00833DAC" w:rsidP="00833DAC">
      <w:pPr>
        <w:ind w:firstLine="885"/>
        <w:jc w:val="both"/>
        <w:rPr>
          <w:rFonts w:cs="Calibri"/>
          <w:spacing w:val="-1"/>
          <w:sz w:val="26"/>
          <w:szCs w:val="26"/>
        </w:rPr>
      </w:pPr>
      <w:r w:rsidRPr="00710A04">
        <w:rPr>
          <w:rFonts w:cs="Calibri"/>
          <w:sz w:val="26"/>
          <w:szCs w:val="26"/>
        </w:rPr>
        <w:t xml:space="preserve">На </w:t>
      </w:r>
      <w:r w:rsidRPr="00710A04">
        <w:rPr>
          <w:rFonts w:cs="Calibri"/>
          <w:spacing w:val="-1"/>
          <w:sz w:val="26"/>
          <w:szCs w:val="26"/>
        </w:rPr>
        <w:t xml:space="preserve">общественные обсуждения представляется проект </w:t>
      </w:r>
      <w:r w:rsidRPr="00D76DFF">
        <w:rPr>
          <w:rFonts w:cs="Calibri"/>
          <w:spacing w:val="-1"/>
          <w:sz w:val="26"/>
          <w:szCs w:val="26"/>
        </w:rPr>
        <w:t xml:space="preserve">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w:t>
      </w:r>
      <w:r>
        <w:rPr>
          <w:rFonts w:cs="Calibri"/>
          <w:spacing w:val="-1"/>
          <w:sz w:val="26"/>
          <w:szCs w:val="26"/>
        </w:rPr>
        <w:t>в сфере</w:t>
      </w:r>
      <w:r w:rsidRPr="00D76DFF">
        <w:rPr>
          <w:rFonts w:cs="Calibri"/>
          <w:spacing w:val="-1"/>
          <w:sz w:val="26"/>
          <w:szCs w:val="26"/>
        </w:rPr>
        <w:t xml:space="preserve"> муниципально</w:t>
      </w:r>
      <w:r>
        <w:rPr>
          <w:rFonts w:cs="Calibri"/>
          <w:spacing w:val="-1"/>
          <w:sz w:val="26"/>
          <w:szCs w:val="26"/>
        </w:rPr>
        <w:t>го</w:t>
      </w:r>
      <w:r w:rsidRPr="00D76DFF">
        <w:rPr>
          <w:rFonts w:cs="Calibri"/>
          <w:spacing w:val="-1"/>
          <w:sz w:val="26"/>
          <w:szCs w:val="26"/>
        </w:rPr>
        <w:t xml:space="preserve"> земельно</w:t>
      </w:r>
      <w:r>
        <w:rPr>
          <w:rFonts w:cs="Calibri"/>
          <w:spacing w:val="-1"/>
          <w:sz w:val="26"/>
          <w:szCs w:val="26"/>
        </w:rPr>
        <w:t>го</w:t>
      </w:r>
      <w:r w:rsidRPr="00D76DFF">
        <w:rPr>
          <w:rFonts w:cs="Calibri"/>
          <w:spacing w:val="-1"/>
          <w:sz w:val="26"/>
          <w:szCs w:val="26"/>
        </w:rPr>
        <w:t xml:space="preserve"> контрол</w:t>
      </w:r>
      <w:r>
        <w:rPr>
          <w:rFonts w:cs="Calibri"/>
          <w:spacing w:val="-1"/>
          <w:sz w:val="26"/>
          <w:szCs w:val="26"/>
        </w:rPr>
        <w:t>я</w:t>
      </w:r>
      <w:r w:rsidRPr="00D76DFF">
        <w:rPr>
          <w:rFonts w:cs="Calibri"/>
          <w:spacing w:val="-1"/>
          <w:sz w:val="26"/>
          <w:szCs w:val="26"/>
        </w:rPr>
        <w:t xml:space="preserve"> на территории городского округа город Бор Нижегородской области на 202</w:t>
      </w:r>
      <w:r>
        <w:rPr>
          <w:rFonts w:cs="Calibri"/>
          <w:spacing w:val="-1"/>
          <w:sz w:val="26"/>
          <w:szCs w:val="26"/>
        </w:rPr>
        <w:t>3</w:t>
      </w:r>
      <w:r w:rsidRPr="00D76DFF">
        <w:rPr>
          <w:rFonts w:cs="Calibri"/>
          <w:spacing w:val="-1"/>
          <w:sz w:val="26"/>
          <w:szCs w:val="26"/>
        </w:rPr>
        <w:t xml:space="preserve"> год"</w:t>
      </w:r>
      <w:r w:rsidRPr="000758DA">
        <w:rPr>
          <w:rFonts w:cs="Calibri"/>
          <w:spacing w:val="-1"/>
          <w:sz w:val="26"/>
          <w:szCs w:val="26"/>
        </w:rPr>
        <w:t>.</w:t>
      </w:r>
    </w:p>
    <w:p w:rsidR="00833DAC" w:rsidRPr="000758DA" w:rsidRDefault="00833DAC" w:rsidP="00833DAC">
      <w:pPr>
        <w:jc w:val="both"/>
        <w:rPr>
          <w:rFonts w:cs="Calibri"/>
          <w:spacing w:val="-1"/>
          <w:sz w:val="26"/>
          <w:szCs w:val="26"/>
        </w:rPr>
      </w:pPr>
    </w:p>
    <w:p w:rsidR="00833DAC" w:rsidRPr="006E612F" w:rsidRDefault="00833DAC" w:rsidP="00833DAC">
      <w:pPr>
        <w:pStyle w:val="a5"/>
        <w:tabs>
          <w:tab w:val="left" w:pos="1650"/>
          <w:tab w:val="left" w:pos="4059"/>
          <w:tab w:val="left" w:pos="6185"/>
          <w:tab w:val="left" w:pos="8657"/>
        </w:tabs>
        <w:spacing w:after="0"/>
        <w:jc w:val="both"/>
        <w:rPr>
          <w:rFonts w:cs="Calibri"/>
          <w:spacing w:val="-1"/>
          <w:sz w:val="26"/>
          <w:szCs w:val="26"/>
        </w:rPr>
      </w:pPr>
      <w:r w:rsidRPr="00710A04">
        <w:rPr>
          <w:rFonts w:cs="Calibri"/>
          <w:spacing w:val="-1"/>
          <w:sz w:val="26"/>
          <w:szCs w:val="26"/>
        </w:rPr>
        <w:t xml:space="preserve">Общественные обсуждения проводятся в </w:t>
      </w:r>
      <w:r>
        <w:rPr>
          <w:rFonts w:cs="Calibri"/>
          <w:spacing w:val="-1"/>
          <w:sz w:val="26"/>
          <w:szCs w:val="26"/>
        </w:rPr>
        <w:t xml:space="preserve">соответствии с </w:t>
      </w:r>
      <w:r w:rsidRPr="00D76DFF">
        <w:rPr>
          <w:rFonts w:cs="Calibri"/>
          <w:spacing w:val="-1"/>
          <w:sz w:val="26"/>
          <w:szCs w:val="26"/>
        </w:rPr>
        <w:t xml:space="preserve">постановлением Правительства РФ от 25.06.2021 N 990 "Об утверждении Правил разработки и утверждения </w:t>
      </w:r>
      <w:r w:rsidRPr="006E612F">
        <w:rPr>
          <w:rFonts w:cs="Calibri"/>
          <w:spacing w:val="-1"/>
          <w:sz w:val="26"/>
          <w:szCs w:val="26"/>
        </w:rPr>
        <w:t>контрольными (надзорными) органами программы профилактики рисков причинения вреда (ущерба) охраняемым законом ценностям".</w:t>
      </w:r>
    </w:p>
    <w:p w:rsidR="00833DAC" w:rsidRPr="006E612F" w:rsidRDefault="00833DAC" w:rsidP="00833DAC">
      <w:pPr>
        <w:pStyle w:val="a5"/>
        <w:tabs>
          <w:tab w:val="left" w:pos="1650"/>
          <w:tab w:val="left" w:pos="4059"/>
          <w:tab w:val="left" w:pos="6185"/>
          <w:tab w:val="left" w:pos="8657"/>
        </w:tabs>
        <w:spacing w:after="0"/>
        <w:jc w:val="both"/>
        <w:rPr>
          <w:rFonts w:cs="Calibri"/>
          <w:spacing w:val="-1"/>
          <w:sz w:val="26"/>
          <w:szCs w:val="26"/>
        </w:rPr>
      </w:pPr>
    </w:p>
    <w:p w:rsidR="00833DAC" w:rsidRPr="006E612F" w:rsidRDefault="00833DAC" w:rsidP="00833DAC">
      <w:pPr>
        <w:jc w:val="both"/>
        <w:rPr>
          <w:rFonts w:cs="Calibri"/>
          <w:spacing w:val="-1"/>
          <w:sz w:val="26"/>
          <w:szCs w:val="26"/>
        </w:rPr>
      </w:pPr>
      <w:proofErr w:type="gramStart"/>
      <w:r w:rsidRPr="006E612F">
        <w:rPr>
          <w:rFonts w:cs="Calibri"/>
          <w:spacing w:val="-1"/>
          <w:sz w:val="26"/>
          <w:szCs w:val="26"/>
        </w:rPr>
        <w:t>Информационный материал по теме общественных обсуждений (</w:t>
      </w:r>
      <w:r w:rsidRPr="006E612F">
        <w:rPr>
          <w:sz w:val="26"/>
          <w:szCs w:val="26"/>
        </w:rPr>
        <w:t xml:space="preserve">проект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w:t>
      </w:r>
      <w:r>
        <w:rPr>
          <w:sz w:val="26"/>
          <w:szCs w:val="26"/>
        </w:rPr>
        <w:t>в сфере</w:t>
      </w:r>
      <w:r w:rsidRPr="006E612F">
        <w:rPr>
          <w:sz w:val="26"/>
          <w:szCs w:val="26"/>
        </w:rPr>
        <w:t xml:space="preserve"> муниципально</w:t>
      </w:r>
      <w:r>
        <w:rPr>
          <w:sz w:val="26"/>
          <w:szCs w:val="26"/>
        </w:rPr>
        <w:t>го</w:t>
      </w:r>
      <w:r w:rsidRPr="006E612F">
        <w:rPr>
          <w:sz w:val="26"/>
          <w:szCs w:val="26"/>
        </w:rPr>
        <w:t xml:space="preserve"> земельно</w:t>
      </w:r>
      <w:r>
        <w:rPr>
          <w:sz w:val="26"/>
          <w:szCs w:val="26"/>
        </w:rPr>
        <w:t>го</w:t>
      </w:r>
      <w:r w:rsidRPr="006E612F">
        <w:rPr>
          <w:sz w:val="26"/>
          <w:szCs w:val="26"/>
        </w:rPr>
        <w:t xml:space="preserve"> контрол</w:t>
      </w:r>
      <w:r>
        <w:rPr>
          <w:sz w:val="26"/>
          <w:szCs w:val="26"/>
        </w:rPr>
        <w:t>я</w:t>
      </w:r>
      <w:r w:rsidRPr="006E612F">
        <w:rPr>
          <w:sz w:val="26"/>
          <w:szCs w:val="26"/>
        </w:rPr>
        <w:t xml:space="preserve"> на территории городского округа город Бор Нижегородской области на 202</w:t>
      </w:r>
      <w:r>
        <w:rPr>
          <w:sz w:val="26"/>
          <w:szCs w:val="26"/>
        </w:rPr>
        <w:t>3</w:t>
      </w:r>
      <w:r w:rsidRPr="006E612F">
        <w:rPr>
          <w:sz w:val="26"/>
          <w:szCs w:val="26"/>
        </w:rPr>
        <w:t xml:space="preserve"> год") </w:t>
      </w:r>
      <w:r w:rsidRPr="006E612F">
        <w:rPr>
          <w:rFonts w:cs="Calibri"/>
          <w:spacing w:val="-1"/>
          <w:sz w:val="26"/>
          <w:szCs w:val="26"/>
        </w:rPr>
        <w:t>будет размещен на официальном сайте органа местного самоуправления городского округа город Бор Нижегородской области (</w:t>
      </w:r>
      <w:hyperlink r:id="rId7" w:history="1">
        <w:r w:rsidRPr="006E612F">
          <w:rPr>
            <w:rFonts w:cs="Calibri"/>
            <w:spacing w:val="-1"/>
            <w:sz w:val="26"/>
            <w:szCs w:val="26"/>
          </w:rPr>
          <w:t>www.borcity.ru</w:t>
        </w:r>
      </w:hyperlink>
      <w:r w:rsidRPr="006E612F">
        <w:rPr>
          <w:rFonts w:cs="Calibri"/>
          <w:spacing w:val="-1"/>
          <w:sz w:val="26"/>
          <w:szCs w:val="26"/>
        </w:rPr>
        <w:t>) с</w:t>
      </w:r>
      <w:proofErr w:type="gramEnd"/>
      <w:r w:rsidRPr="006E612F">
        <w:rPr>
          <w:rFonts w:cs="Calibri"/>
          <w:spacing w:val="-1"/>
          <w:sz w:val="26"/>
          <w:szCs w:val="26"/>
        </w:rPr>
        <w:t xml:space="preserve"> 01.10.202</w:t>
      </w:r>
      <w:r>
        <w:rPr>
          <w:rFonts w:cs="Calibri"/>
          <w:spacing w:val="-1"/>
          <w:sz w:val="26"/>
          <w:szCs w:val="26"/>
        </w:rPr>
        <w:t>2</w:t>
      </w:r>
      <w:r w:rsidRPr="006E612F">
        <w:rPr>
          <w:rFonts w:cs="Calibri"/>
          <w:spacing w:val="-1"/>
          <w:sz w:val="26"/>
          <w:szCs w:val="26"/>
        </w:rPr>
        <w:t xml:space="preserve"> по 01.11.202</w:t>
      </w:r>
      <w:r>
        <w:rPr>
          <w:rFonts w:cs="Calibri"/>
          <w:spacing w:val="-1"/>
          <w:sz w:val="26"/>
          <w:szCs w:val="26"/>
        </w:rPr>
        <w:t>2</w:t>
      </w:r>
      <w:r w:rsidRPr="006E612F">
        <w:rPr>
          <w:rFonts w:cs="Calibri"/>
          <w:spacing w:val="-1"/>
          <w:sz w:val="26"/>
          <w:szCs w:val="26"/>
        </w:rPr>
        <w:t>.</w:t>
      </w:r>
    </w:p>
    <w:p w:rsidR="00833DAC" w:rsidRPr="006E612F" w:rsidRDefault="00833DAC" w:rsidP="00833DAC">
      <w:pPr>
        <w:jc w:val="both"/>
        <w:rPr>
          <w:rFonts w:cs="Calibri"/>
          <w:spacing w:val="-1"/>
          <w:sz w:val="26"/>
          <w:szCs w:val="26"/>
        </w:rPr>
      </w:pPr>
    </w:p>
    <w:p w:rsidR="00833DAC" w:rsidRPr="006E612F" w:rsidRDefault="00833DAC" w:rsidP="00833DAC">
      <w:pPr>
        <w:jc w:val="both"/>
        <w:rPr>
          <w:rFonts w:cs="Calibri"/>
          <w:spacing w:val="-1"/>
          <w:sz w:val="26"/>
          <w:szCs w:val="26"/>
        </w:rPr>
      </w:pPr>
      <w:r w:rsidRPr="006E612F">
        <w:rPr>
          <w:rFonts w:cs="Calibri"/>
          <w:spacing w:val="-1"/>
          <w:sz w:val="26"/>
          <w:szCs w:val="26"/>
        </w:rPr>
        <w:t xml:space="preserve">Консультации по теме общественных обсуждений проводятся по телефону 8(83159) </w:t>
      </w:r>
      <w:r>
        <w:rPr>
          <w:rFonts w:cs="Calibri"/>
          <w:spacing w:val="-1"/>
          <w:sz w:val="26"/>
          <w:szCs w:val="26"/>
        </w:rPr>
        <w:t>91389</w:t>
      </w:r>
      <w:r w:rsidRPr="006E612F">
        <w:rPr>
          <w:rFonts w:cs="Calibri"/>
          <w:spacing w:val="-1"/>
          <w:sz w:val="26"/>
          <w:szCs w:val="26"/>
        </w:rPr>
        <w:t xml:space="preserve">, понедельник - четверг с 8-00 до 12-00, с 12-48 до 17-00; пятница с 8-00 </w:t>
      </w:r>
      <w:proofErr w:type="gramStart"/>
      <w:r w:rsidRPr="006E612F">
        <w:rPr>
          <w:rFonts w:cs="Calibri"/>
          <w:spacing w:val="-1"/>
          <w:sz w:val="26"/>
          <w:szCs w:val="26"/>
        </w:rPr>
        <w:t>до</w:t>
      </w:r>
      <w:proofErr w:type="gramEnd"/>
      <w:r w:rsidRPr="006E612F">
        <w:rPr>
          <w:rFonts w:cs="Calibri"/>
          <w:spacing w:val="-1"/>
          <w:sz w:val="26"/>
          <w:szCs w:val="26"/>
        </w:rPr>
        <w:t xml:space="preserve"> 12-00, с 12-48 до 16-00. </w:t>
      </w:r>
    </w:p>
    <w:p w:rsidR="00833DAC" w:rsidRPr="00526BB1" w:rsidRDefault="00833DAC" w:rsidP="00833DAC">
      <w:pPr>
        <w:jc w:val="both"/>
        <w:rPr>
          <w:rFonts w:cs="Calibri"/>
          <w:spacing w:val="-1"/>
          <w:sz w:val="26"/>
          <w:szCs w:val="26"/>
        </w:rPr>
      </w:pPr>
    </w:p>
    <w:p w:rsidR="00833DAC" w:rsidRPr="00526BB1" w:rsidRDefault="00833DAC" w:rsidP="00833DAC">
      <w:pPr>
        <w:ind w:right="-426"/>
        <w:jc w:val="both"/>
        <w:rPr>
          <w:rFonts w:cs="Calibri"/>
          <w:spacing w:val="-1"/>
          <w:sz w:val="26"/>
          <w:szCs w:val="26"/>
        </w:rPr>
      </w:pPr>
      <w:proofErr w:type="gramStart"/>
      <w:r w:rsidRPr="00710A04">
        <w:rPr>
          <w:rFonts w:cs="Calibri"/>
          <w:spacing w:val="-1"/>
          <w:sz w:val="26"/>
          <w:szCs w:val="26"/>
        </w:rPr>
        <w:t xml:space="preserve">Участники </w:t>
      </w:r>
      <w:r w:rsidRPr="00526BB1">
        <w:rPr>
          <w:rFonts w:cs="Calibri"/>
          <w:spacing w:val="-1"/>
          <w:sz w:val="26"/>
          <w:szCs w:val="26"/>
        </w:rPr>
        <w:t xml:space="preserve">общественных </w:t>
      </w:r>
      <w:r w:rsidRPr="00710A04">
        <w:rPr>
          <w:rFonts w:cs="Calibri"/>
          <w:spacing w:val="-1"/>
          <w:sz w:val="26"/>
          <w:szCs w:val="26"/>
        </w:rPr>
        <w:t xml:space="preserve">обсуждений </w:t>
      </w:r>
      <w:r w:rsidRPr="00526BB1">
        <w:rPr>
          <w:rFonts w:cs="Calibri"/>
          <w:spacing w:val="-1"/>
          <w:sz w:val="26"/>
          <w:szCs w:val="26"/>
        </w:rPr>
        <w:t xml:space="preserve">вправе </w:t>
      </w:r>
      <w:r w:rsidRPr="00710A04">
        <w:rPr>
          <w:rFonts w:cs="Calibri"/>
          <w:spacing w:val="-1"/>
          <w:sz w:val="26"/>
          <w:szCs w:val="26"/>
        </w:rPr>
        <w:t xml:space="preserve">вносить предложения </w:t>
      </w:r>
      <w:r w:rsidRPr="00526BB1">
        <w:rPr>
          <w:rFonts w:cs="Calibri"/>
          <w:spacing w:val="-1"/>
          <w:sz w:val="26"/>
          <w:szCs w:val="26"/>
        </w:rPr>
        <w:t xml:space="preserve">и </w:t>
      </w:r>
      <w:r w:rsidRPr="00710A04">
        <w:rPr>
          <w:rFonts w:cs="Calibri"/>
          <w:spacing w:val="-1"/>
          <w:sz w:val="26"/>
          <w:szCs w:val="26"/>
        </w:rPr>
        <w:t>замечания,</w:t>
      </w:r>
      <w:r w:rsidRPr="00526BB1">
        <w:rPr>
          <w:rFonts w:cs="Calibri"/>
          <w:spacing w:val="-1"/>
          <w:sz w:val="26"/>
          <w:szCs w:val="26"/>
        </w:rPr>
        <w:t xml:space="preserve"> </w:t>
      </w:r>
      <w:r w:rsidRPr="00710A04">
        <w:rPr>
          <w:rFonts w:cs="Calibri"/>
          <w:spacing w:val="-1"/>
          <w:sz w:val="26"/>
          <w:szCs w:val="26"/>
        </w:rPr>
        <w:t>касающиеся</w:t>
      </w:r>
      <w:r w:rsidRPr="00526BB1">
        <w:rPr>
          <w:rFonts w:cs="Calibri"/>
          <w:spacing w:val="-1"/>
          <w:sz w:val="26"/>
          <w:szCs w:val="26"/>
        </w:rPr>
        <w:t xml:space="preserve"> </w:t>
      </w:r>
      <w:r w:rsidRPr="00710A04">
        <w:rPr>
          <w:rFonts w:cs="Calibri"/>
          <w:spacing w:val="-1"/>
          <w:sz w:val="26"/>
          <w:szCs w:val="26"/>
        </w:rPr>
        <w:t>проекта,</w:t>
      </w:r>
      <w:r w:rsidRPr="00526BB1">
        <w:rPr>
          <w:rFonts w:cs="Calibri"/>
          <w:spacing w:val="-1"/>
          <w:sz w:val="26"/>
          <w:szCs w:val="26"/>
        </w:rPr>
        <w:t xml:space="preserve"> в </w:t>
      </w:r>
      <w:r w:rsidRPr="00710A04">
        <w:rPr>
          <w:rFonts w:cs="Calibri"/>
          <w:spacing w:val="-1"/>
          <w:sz w:val="26"/>
          <w:szCs w:val="26"/>
        </w:rPr>
        <w:t>срок</w:t>
      </w:r>
      <w:r>
        <w:rPr>
          <w:rFonts w:cs="Calibri"/>
          <w:spacing w:val="-1"/>
          <w:sz w:val="26"/>
          <w:szCs w:val="26"/>
        </w:rPr>
        <w:t xml:space="preserve"> до 01.11</w:t>
      </w:r>
      <w:r w:rsidRPr="00526BB1">
        <w:rPr>
          <w:rFonts w:cs="Calibri"/>
          <w:spacing w:val="-1"/>
          <w:sz w:val="26"/>
          <w:szCs w:val="26"/>
        </w:rPr>
        <w:t>.202</w:t>
      </w:r>
      <w:r>
        <w:rPr>
          <w:rFonts w:cs="Calibri"/>
          <w:spacing w:val="-1"/>
          <w:sz w:val="26"/>
          <w:szCs w:val="26"/>
        </w:rPr>
        <w:t>2</w:t>
      </w:r>
      <w:r w:rsidRPr="00526BB1">
        <w:rPr>
          <w:rFonts w:cs="Calibri"/>
          <w:spacing w:val="-1"/>
          <w:sz w:val="26"/>
          <w:szCs w:val="26"/>
        </w:rPr>
        <w:t xml:space="preserve"> в </w:t>
      </w:r>
      <w:r w:rsidRPr="00710A04">
        <w:rPr>
          <w:rFonts w:cs="Calibri"/>
          <w:spacing w:val="-1"/>
          <w:sz w:val="26"/>
          <w:szCs w:val="26"/>
        </w:rPr>
        <w:t>письменной</w:t>
      </w:r>
      <w:r w:rsidRPr="00526BB1">
        <w:rPr>
          <w:rFonts w:cs="Calibri"/>
          <w:spacing w:val="-1"/>
          <w:sz w:val="26"/>
          <w:szCs w:val="26"/>
        </w:rPr>
        <w:t xml:space="preserve"> </w:t>
      </w:r>
      <w:r w:rsidRPr="00710A04">
        <w:rPr>
          <w:rFonts w:cs="Calibri"/>
          <w:spacing w:val="-1"/>
          <w:sz w:val="26"/>
          <w:szCs w:val="26"/>
        </w:rPr>
        <w:t>форме</w:t>
      </w:r>
      <w:r w:rsidRPr="00526BB1">
        <w:rPr>
          <w:rFonts w:cs="Calibri"/>
          <w:spacing w:val="-1"/>
          <w:sz w:val="26"/>
          <w:szCs w:val="26"/>
        </w:rPr>
        <w:t xml:space="preserve"> в </w:t>
      </w:r>
      <w:r w:rsidRPr="00710A04">
        <w:rPr>
          <w:rFonts w:cs="Calibri"/>
          <w:spacing w:val="-1"/>
          <w:sz w:val="26"/>
          <w:szCs w:val="26"/>
        </w:rPr>
        <w:t>адрес</w:t>
      </w:r>
      <w:r w:rsidRPr="00526BB1">
        <w:rPr>
          <w:rFonts w:cs="Calibri"/>
          <w:spacing w:val="-1"/>
          <w:sz w:val="26"/>
          <w:szCs w:val="26"/>
        </w:rPr>
        <w:t xml:space="preserve"> администрации городского округа город Бор посредством подачи обращ</w:t>
      </w:r>
      <w:r>
        <w:rPr>
          <w:rFonts w:cs="Calibri"/>
          <w:spacing w:val="-1"/>
          <w:sz w:val="26"/>
          <w:szCs w:val="26"/>
        </w:rPr>
        <w:t xml:space="preserve">ений и замечаний на электронную </w:t>
      </w:r>
      <w:r w:rsidRPr="00526BB1">
        <w:rPr>
          <w:rFonts w:cs="Calibri"/>
          <w:spacing w:val="-1"/>
          <w:sz w:val="26"/>
          <w:szCs w:val="26"/>
        </w:rPr>
        <w:t>почту (</w:t>
      </w:r>
      <w:proofErr w:type="spellStart"/>
      <w:r w:rsidRPr="00526BB1">
        <w:rPr>
          <w:rFonts w:cs="Calibri"/>
          <w:spacing w:val="-1"/>
          <w:sz w:val="26"/>
          <w:szCs w:val="26"/>
        </w:rPr>
        <w:t>e-mail</w:t>
      </w:r>
      <w:proofErr w:type="spellEnd"/>
      <w:r w:rsidRPr="006E612F">
        <w:rPr>
          <w:rFonts w:cs="Calibri"/>
          <w:spacing w:val="-1"/>
          <w:sz w:val="26"/>
          <w:szCs w:val="26"/>
        </w:rPr>
        <w:t>:</w:t>
      </w:r>
      <w:r>
        <w:rPr>
          <w:sz w:val="26"/>
          <w:szCs w:val="26"/>
        </w:rPr>
        <w:t xml:space="preserve"> </w:t>
      </w:r>
      <w:proofErr w:type="spellStart"/>
      <w:r w:rsidRPr="006E612F">
        <w:rPr>
          <w:sz w:val="26"/>
          <w:szCs w:val="26"/>
          <w:u w:val="single"/>
          <w:lang w:val="en-US"/>
        </w:rPr>
        <w:t>zemkontrol</w:t>
      </w:r>
      <w:proofErr w:type="spellEnd"/>
      <w:r w:rsidRPr="006E612F">
        <w:rPr>
          <w:sz w:val="26"/>
          <w:szCs w:val="26"/>
          <w:u w:val="single"/>
        </w:rPr>
        <w:t>@</w:t>
      </w:r>
      <w:proofErr w:type="spellStart"/>
      <w:r w:rsidRPr="006E612F">
        <w:rPr>
          <w:sz w:val="26"/>
          <w:szCs w:val="26"/>
          <w:u w:val="single"/>
          <w:lang w:val="en-US"/>
        </w:rPr>
        <w:t>adm</w:t>
      </w:r>
      <w:proofErr w:type="spellEnd"/>
      <w:r w:rsidRPr="006E612F">
        <w:rPr>
          <w:sz w:val="26"/>
          <w:szCs w:val="26"/>
          <w:u w:val="single"/>
        </w:rPr>
        <w:t>.</w:t>
      </w:r>
      <w:proofErr w:type="spellStart"/>
      <w:r w:rsidRPr="006E612F">
        <w:rPr>
          <w:sz w:val="26"/>
          <w:szCs w:val="26"/>
          <w:u w:val="single"/>
          <w:lang w:val="en-US"/>
        </w:rPr>
        <w:t>bor</w:t>
      </w:r>
      <w:proofErr w:type="spellEnd"/>
      <w:r w:rsidRPr="006E612F">
        <w:rPr>
          <w:sz w:val="26"/>
          <w:szCs w:val="26"/>
          <w:u w:val="single"/>
        </w:rPr>
        <w:t>.</w:t>
      </w:r>
      <w:proofErr w:type="spellStart"/>
      <w:r w:rsidRPr="006E612F">
        <w:rPr>
          <w:sz w:val="26"/>
          <w:szCs w:val="26"/>
          <w:u w:val="single"/>
          <w:lang w:val="en-US"/>
        </w:rPr>
        <w:t>nnov</w:t>
      </w:r>
      <w:proofErr w:type="spellEnd"/>
      <w:r w:rsidRPr="006E612F">
        <w:rPr>
          <w:sz w:val="26"/>
          <w:szCs w:val="26"/>
          <w:u w:val="single"/>
        </w:rPr>
        <w:t>.</w:t>
      </w:r>
      <w:proofErr w:type="spellStart"/>
      <w:r w:rsidRPr="006E612F">
        <w:rPr>
          <w:sz w:val="26"/>
          <w:szCs w:val="26"/>
          <w:u w:val="single"/>
          <w:lang w:val="en-US"/>
        </w:rPr>
        <w:t>ru</w:t>
      </w:r>
      <w:proofErr w:type="spellEnd"/>
      <w:r w:rsidRPr="006E612F">
        <w:rPr>
          <w:rFonts w:cs="Calibri"/>
          <w:spacing w:val="-1"/>
          <w:sz w:val="26"/>
          <w:szCs w:val="26"/>
        </w:rPr>
        <w:t xml:space="preserve">, </w:t>
      </w:r>
      <w:proofErr w:type="spellStart"/>
      <w:r w:rsidRPr="006E612F">
        <w:rPr>
          <w:rFonts w:cs="Calibri"/>
          <w:spacing w:val="-1"/>
          <w:sz w:val="26"/>
          <w:szCs w:val="26"/>
        </w:rPr>
        <w:t>official</w:t>
      </w:r>
      <w:r w:rsidRPr="00526BB1">
        <w:rPr>
          <w:rFonts w:cs="Calibri"/>
          <w:spacing w:val="-1"/>
          <w:sz w:val="26"/>
          <w:szCs w:val="26"/>
        </w:rPr>
        <w:t>@adm.bor.nnov.ru</w:t>
      </w:r>
      <w:proofErr w:type="spellEnd"/>
      <w:r w:rsidRPr="00526BB1">
        <w:rPr>
          <w:rFonts w:cs="Calibri"/>
          <w:spacing w:val="-1"/>
          <w:sz w:val="26"/>
          <w:szCs w:val="26"/>
        </w:rPr>
        <w:t xml:space="preserve">) или почтовым отправлением на адрес: 606440, Нижегородская область, г. Бор, ул. Ленина, д. 97, </w:t>
      </w:r>
      <w:proofErr w:type="spellStart"/>
      <w:r w:rsidRPr="00526BB1">
        <w:rPr>
          <w:rFonts w:cs="Calibri"/>
          <w:spacing w:val="-1"/>
          <w:sz w:val="26"/>
          <w:szCs w:val="26"/>
        </w:rPr>
        <w:t>каб</w:t>
      </w:r>
      <w:proofErr w:type="spellEnd"/>
      <w:r w:rsidRPr="00526BB1">
        <w:rPr>
          <w:rFonts w:cs="Calibri"/>
          <w:spacing w:val="-1"/>
          <w:sz w:val="26"/>
          <w:szCs w:val="26"/>
        </w:rPr>
        <w:t xml:space="preserve">. </w:t>
      </w:r>
      <w:r>
        <w:rPr>
          <w:rFonts w:cs="Calibri"/>
          <w:spacing w:val="-1"/>
          <w:sz w:val="26"/>
          <w:szCs w:val="26"/>
        </w:rPr>
        <w:t>210</w:t>
      </w:r>
      <w:r w:rsidRPr="00526BB1">
        <w:rPr>
          <w:rFonts w:cs="Calibri"/>
          <w:spacing w:val="-1"/>
          <w:sz w:val="26"/>
          <w:szCs w:val="26"/>
        </w:rPr>
        <w:t>.</w:t>
      </w:r>
      <w:proofErr w:type="gramEnd"/>
    </w:p>
    <w:sectPr w:rsidR="00833DAC" w:rsidRPr="00526BB1"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33AB2"/>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237F3"/>
    <w:rsid w:val="00431DC2"/>
    <w:rsid w:val="0043242D"/>
    <w:rsid w:val="004362D9"/>
    <w:rsid w:val="00442519"/>
    <w:rsid w:val="0044457C"/>
    <w:rsid w:val="004544B3"/>
    <w:rsid w:val="00456EA5"/>
    <w:rsid w:val="0047536B"/>
    <w:rsid w:val="00482450"/>
    <w:rsid w:val="004824BD"/>
    <w:rsid w:val="00484088"/>
    <w:rsid w:val="00485656"/>
    <w:rsid w:val="0049288C"/>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6449"/>
    <w:rsid w:val="004F6545"/>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5491"/>
    <w:rsid w:val="00676E3A"/>
    <w:rsid w:val="00684261"/>
    <w:rsid w:val="0068590F"/>
    <w:rsid w:val="00692431"/>
    <w:rsid w:val="00697671"/>
    <w:rsid w:val="006977DB"/>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48E9"/>
    <w:rsid w:val="00705B98"/>
    <w:rsid w:val="00710A04"/>
    <w:rsid w:val="00712C32"/>
    <w:rsid w:val="00721319"/>
    <w:rsid w:val="00732ADF"/>
    <w:rsid w:val="00736230"/>
    <w:rsid w:val="007379B1"/>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4960"/>
    <w:rsid w:val="00826C35"/>
    <w:rsid w:val="008303DB"/>
    <w:rsid w:val="0083230E"/>
    <w:rsid w:val="00832C01"/>
    <w:rsid w:val="00833DAC"/>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23D1"/>
    <w:rsid w:val="00BE3ABE"/>
    <w:rsid w:val="00BE6AB1"/>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C3A34"/>
    <w:rsid w:val="00CD0F38"/>
    <w:rsid w:val="00CD624F"/>
    <w:rsid w:val="00CD738A"/>
    <w:rsid w:val="00CE5BD2"/>
    <w:rsid w:val="00CE5D0A"/>
    <w:rsid w:val="00CE7CE8"/>
    <w:rsid w:val="00CF397B"/>
    <w:rsid w:val="00D056E2"/>
    <w:rsid w:val="00D23BA6"/>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D5729"/>
    <w:rsid w:val="00DE61D4"/>
    <w:rsid w:val="00DE7AFD"/>
    <w:rsid w:val="00DF3DF1"/>
    <w:rsid w:val="00DF7377"/>
    <w:rsid w:val="00E0192E"/>
    <w:rsid w:val="00E05D8D"/>
    <w:rsid w:val="00E109D2"/>
    <w:rsid w:val="00E12A49"/>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1417"/>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4239</CharactersWithSpaces>
  <SharedDoc>false</SharedDoc>
  <HLinks>
    <vt:vector size="18" baseType="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2022-09-19T08:09:00Z</cp:lastPrinted>
  <dcterms:created xsi:type="dcterms:W3CDTF">2022-09-20T06:46:00Z</dcterms:created>
  <dcterms:modified xsi:type="dcterms:W3CDTF">2022-09-20T06:46:00Z</dcterms:modified>
</cp:coreProperties>
</file>