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4E4DA4" w:rsidRPr="00162675" w:rsidRDefault="004E4DA4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F90A5F" w:rsidRDefault="00D91870" w:rsidP="00926CEE">
      <w:pPr>
        <w:spacing w:line="360" w:lineRule="auto"/>
        <w:ind w:right="-1"/>
        <w:jc w:val="center"/>
        <w:rPr>
          <w:sz w:val="27"/>
          <w:szCs w:val="27"/>
        </w:rPr>
      </w:pPr>
      <w:r w:rsidRPr="004E4DA4">
        <w:rPr>
          <w:sz w:val="28"/>
          <w:szCs w:val="28"/>
        </w:rPr>
        <w:t xml:space="preserve">От </w:t>
      </w:r>
      <w:r w:rsidR="004E4DA4">
        <w:rPr>
          <w:sz w:val="28"/>
          <w:szCs w:val="28"/>
        </w:rPr>
        <w:t>15.07.2021</w:t>
      </w:r>
      <w:r w:rsidR="00926CEE" w:rsidRPr="004E4DA4">
        <w:rPr>
          <w:sz w:val="28"/>
          <w:szCs w:val="28"/>
        </w:rPr>
        <w:t xml:space="preserve">                            </w:t>
      </w:r>
      <w:r w:rsidR="004E4DA4" w:rsidRPr="004E4DA4">
        <w:rPr>
          <w:sz w:val="28"/>
          <w:szCs w:val="28"/>
        </w:rPr>
        <w:t xml:space="preserve">          </w:t>
      </w:r>
      <w:r w:rsidR="00926CEE" w:rsidRPr="004E4DA4">
        <w:rPr>
          <w:sz w:val="28"/>
          <w:szCs w:val="28"/>
        </w:rPr>
        <w:t xml:space="preserve">                         </w:t>
      </w:r>
      <w:r w:rsidR="004E4DA4">
        <w:rPr>
          <w:sz w:val="28"/>
          <w:szCs w:val="28"/>
        </w:rPr>
        <w:t xml:space="preserve">   </w:t>
      </w:r>
      <w:r w:rsidR="00926CEE" w:rsidRPr="004E4DA4">
        <w:rPr>
          <w:sz w:val="28"/>
          <w:szCs w:val="28"/>
        </w:rPr>
        <w:t xml:space="preserve">                                      №</w:t>
      </w:r>
      <w:r w:rsidR="00926CEE" w:rsidRPr="00926CEE">
        <w:rPr>
          <w:sz w:val="27"/>
          <w:szCs w:val="27"/>
        </w:rPr>
        <w:t xml:space="preserve"> </w:t>
      </w:r>
      <w:r w:rsidR="004E4DA4">
        <w:rPr>
          <w:sz w:val="27"/>
          <w:szCs w:val="27"/>
        </w:rPr>
        <w:t>3547</w:t>
      </w:r>
    </w:p>
    <w:p w:rsidR="004E4DA4" w:rsidRPr="004E4DA4" w:rsidRDefault="004E4DA4" w:rsidP="004E4DA4">
      <w:pPr>
        <w:spacing w:line="360" w:lineRule="auto"/>
        <w:jc w:val="center"/>
        <w:rPr>
          <w:sz w:val="24"/>
          <w:szCs w:val="24"/>
        </w:rPr>
      </w:pPr>
    </w:p>
    <w:p w:rsidR="00D73182" w:rsidRPr="004E4DA4" w:rsidRDefault="00926CEE" w:rsidP="004E4DA4">
      <w:pPr>
        <w:jc w:val="center"/>
        <w:rPr>
          <w:b/>
          <w:sz w:val="28"/>
          <w:szCs w:val="28"/>
        </w:rPr>
      </w:pPr>
      <w:r w:rsidRPr="004E4DA4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90238F" w:rsidRDefault="00031CD7" w:rsidP="00926CE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926CEE" w:rsidRPr="004E4DA4" w:rsidRDefault="00926CEE" w:rsidP="00031CD7">
      <w:pPr>
        <w:ind w:right="-1" w:firstLine="709"/>
        <w:jc w:val="both"/>
        <w:rPr>
          <w:b/>
          <w:bCs/>
          <w:sz w:val="28"/>
          <w:szCs w:val="28"/>
        </w:rPr>
      </w:pPr>
      <w:proofErr w:type="gramStart"/>
      <w:r w:rsidRPr="004E4DA4">
        <w:rPr>
          <w:sz w:val="28"/>
          <w:szCs w:val="28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6643B3" w:rsidRPr="004E4DA4">
        <w:rPr>
          <w:sz w:val="28"/>
          <w:szCs w:val="28"/>
        </w:rPr>
        <w:t>18.06.2021 № 10</w:t>
      </w:r>
      <w:r w:rsidR="00EB184F" w:rsidRPr="004E4DA4">
        <w:rPr>
          <w:sz w:val="28"/>
          <w:szCs w:val="28"/>
        </w:rPr>
        <w:t xml:space="preserve"> </w:t>
      </w:r>
      <w:r w:rsidRPr="004E4DA4">
        <w:rPr>
          <w:sz w:val="28"/>
          <w:szCs w:val="28"/>
        </w:rPr>
        <w:t xml:space="preserve">администрация городского округа г. Бор </w:t>
      </w:r>
      <w:r w:rsidRPr="004E4DA4">
        <w:rPr>
          <w:b/>
          <w:bCs/>
          <w:sz w:val="28"/>
          <w:szCs w:val="28"/>
        </w:rPr>
        <w:t>постановляет:</w:t>
      </w:r>
      <w:proofErr w:type="gramEnd"/>
    </w:p>
    <w:p w:rsidR="00245D15" w:rsidRPr="004E4DA4" w:rsidRDefault="00926CEE" w:rsidP="00031CD7">
      <w:pPr>
        <w:ind w:right="-1" w:firstLine="709"/>
        <w:jc w:val="both"/>
        <w:rPr>
          <w:sz w:val="28"/>
          <w:szCs w:val="28"/>
        </w:rPr>
      </w:pPr>
      <w:r w:rsidRPr="004E4DA4">
        <w:rPr>
          <w:sz w:val="28"/>
          <w:szCs w:val="28"/>
        </w:rPr>
        <w:t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г</w:t>
      </w:r>
      <w:r w:rsidR="00707BB6" w:rsidRPr="004E4DA4">
        <w:rPr>
          <w:sz w:val="28"/>
          <w:szCs w:val="28"/>
        </w:rPr>
        <w:t>.</w:t>
      </w:r>
      <w:r w:rsidRPr="004E4DA4">
        <w:rPr>
          <w:sz w:val="28"/>
          <w:szCs w:val="28"/>
        </w:rPr>
        <w:t xml:space="preserve"> Бор).</w:t>
      </w:r>
    </w:p>
    <w:p w:rsidR="00A26FB7" w:rsidRPr="004E4DA4" w:rsidRDefault="00926CEE" w:rsidP="00031CD7">
      <w:pPr>
        <w:ind w:right="-1" w:firstLine="709"/>
        <w:jc w:val="both"/>
        <w:rPr>
          <w:sz w:val="28"/>
          <w:szCs w:val="28"/>
        </w:rPr>
      </w:pPr>
      <w:r w:rsidRPr="004E4DA4">
        <w:rPr>
          <w:sz w:val="28"/>
          <w:szCs w:val="28"/>
        </w:rPr>
        <w:t xml:space="preserve">2. Комитету архитектуры и градостроительства администрации городского округа </w:t>
      </w:r>
      <w:r w:rsidR="001C7427" w:rsidRPr="004E4DA4">
        <w:rPr>
          <w:sz w:val="28"/>
          <w:szCs w:val="28"/>
        </w:rPr>
        <w:t xml:space="preserve">г. </w:t>
      </w:r>
      <w:r w:rsidRPr="004E4DA4">
        <w:rPr>
          <w:sz w:val="28"/>
          <w:szCs w:val="28"/>
        </w:rPr>
        <w:t>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4E4DA4">
        <w:rPr>
          <w:sz w:val="28"/>
          <w:szCs w:val="28"/>
        </w:rPr>
        <w:t>.</w:t>
      </w:r>
      <w:r w:rsidRPr="004E4DA4">
        <w:rPr>
          <w:sz w:val="28"/>
          <w:szCs w:val="28"/>
        </w:rPr>
        <w:t xml:space="preserve"> Бор</w:t>
      </w:r>
      <w:r w:rsidR="00A52121" w:rsidRPr="004E4DA4">
        <w:rPr>
          <w:sz w:val="28"/>
          <w:szCs w:val="28"/>
        </w:rPr>
        <w:t xml:space="preserve"> в</w:t>
      </w:r>
      <w:r w:rsidR="000D3DC3" w:rsidRPr="004E4DA4">
        <w:rPr>
          <w:sz w:val="28"/>
          <w:szCs w:val="28"/>
        </w:rPr>
        <w:t xml:space="preserve"> </w:t>
      </w:r>
      <w:r w:rsidR="000B6101" w:rsidRPr="004E4DA4">
        <w:rPr>
          <w:sz w:val="28"/>
          <w:szCs w:val="28"/>
        </w:rPr>
        <w:t xml:space="preserve">части </w:t>
      </w:r>
      <w:proofErr w:type="gramStart"/>
      <w:r w:rsidR="000B6101" w:rsidRPr="004E4DA4">
        <w:rPr>
          <w:sz w:val="28"/>
          <w:szCs w:val="28"/>
        </w:rPr>
        <w:t xml:space="preserve">изменения (частично) границ территориальной зоны </w:t>
      </w:r>
      <w:r w:rsidR="006643B3" w:rsidRPr="004E4DA4">
        <w:rPr>
          <w:sz w:val="28"/>
          <w:szCs w:val="28"/>
        </w:rPr>
        <w:t>СХ-5 – «Зона сельскохозяйственного использования на землях населенных пунктов», и установления границ территориальной зоны Ж-3 – «Зона малоэтажной смешанной жилой застройки индивидуальными и многоквартирными жилыми домами», для земельного участка с кадастровым номером 52:20:1100073:4105, по адресу:</w:t>
      </w:r>
      <w:proofErr w:type="gramEnd"/>
      <w:r w:rsidR="006643B3" w:rsidRPr="004E4DA4">
        <w:rPr>
          <w:sz w:val="28"/>
          <w:szCs w:val="28"/>
        </w:rPr>
        <w:t xml:space="preserve"> Нижегородская область, г. Бор</w:t>
      </w:r>
      <w:r w:rsidR="00245D15" w:rsidRPr="004E4DA4">
        <w:rPr>
          <w:sz w:val="28"/>
          <w:szCs w:val="28"/>
        </w:rPr>
        <w:t>.</w:t>
      </w:r>
    </w:p>
    <w:p w:rsidR="00926CEE" w:rsidRPr="004E4DA4" w:rsidRDefault="00926CEE" w:rsidP="00031CD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E4DA4">
        <w:rPr>
          <w:sz w:val="28"/>
          <w:szCs w:val="28"/>
        </w:rPr>
        <w:t xml:space="preserve">3. 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5" w:history="1">
        <w:r w:rsidR="00157933" w:rsidRPr="004E4DA4">
          <w:rPr>
            <w:rStyle w:val="af"/>
            <w:color w:val="auto"/>
            <w:sz w:val="28"/>
            <w:szCs w:val="28"/>
          </w:rPr>
          <w:t>www.borcity.ru</w:t>
        </w:r>
      </w:hyperlink>
      <w:r w:rsidRPr="004E4DA4">
        <w:rPr>
          <w:sz w:val="28"/>
          <w:szCs w:val="28"/>
        </w:rPr>
        <w:t>.</w:t>
      </w:r>
    </w:p>
    <w:p w:rsidR="007432C7" w:rsidRPr="0090238F" w:rsidRDefault="007432C7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245D15" w:rsidRDefault="00245D15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4E4DA4" w:rsidRPr="0090238F" w:rsidRDefault="004E4DA4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F90A5F" w:rsidRPr="004E4DA4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4E4DA4">
        <w:rPr>
          <w:sz w:val="28"/>
          <w:szCs w:val="28"/>
        </w:rPr>
        <w:t>Глава</w:t>
      </w:r>
      <w:r w:rsidR="00926CEE" w:rsidRPr="004E4DA4">
        <w:rPr>
          <w:sz w:val="28"/>
          <w:szCs w:val="28"/>
        </w:rPr>
        <w:t xml:space="preserve"> </w:t>
      </w:r>
      <w:r w:rsidR="00A50457" w:rsidRPr="004E4DA4">
        <w:rPr>
          <w:sz w:val="28"/>
          <w:szCs w:val="28"/>
        </w:rPr>
        <w:t>местного самоуправления</w:t>
      </w:r>
      <w:r w:rsidR="00926CEE" w:rsidRPr="004E4DA4">
        <w:rPr>
          <w:sz w:val="28"/>
          <w:szCs w:val="28"/>
        </w:rPr>
        <w:t xml:space="preserve">                </w:t>
      </w:r>
      <w:r w:rsidR="00353973" w:rsidRPr="004E4DA4">
        <w:rPr>
          <w:sz w:val="28"/>
          <w:szCs w:val="28"/>
        </w:rPr>
        <w:t xml:space="preserve">                           </w:t>
      </w:r>
      <w:r w:rsidR="00620805" w:rsidRPr="004E4DA4">
        <w:rPr>
          <w:sz w:val="28"/>
          <w:szCs w:val="28"/>
        </w:rPr>
        <w:t xml:space="preserve">     </w:t>
      </w:r>
      <w:r w:rsidR="00926CEE" w:rsidRPr="004E4DA4">
        <w:rPr>
          <w:sz w:val="28"/>
          <w:szCs w:val="28"/>
        </w:rPr>
        <w:t xml:space="preserve">       </w:t>
      </w:r>
      <w:r w:rsidRPr="004E4DA4">
        <w:rPr>
          <w:sz w:val="28"/>
          <w:szCs w:val="28"/>
        </w:rPr>
        <w:t xml:space="preserve">    </w:t>
      </w:r>
      <w:r w:rsidR="00926CEE" w:rsidRPr="004E4DA4">
        <w:rPr>
          <w:sz w:val="28"/>
          <w:szCs w:val="28"/>
        </w:rPr>
        <w:t xml:space="preserve"> А.В. </w:t>
      </w:r>
      <w:r w:rsidR="00A50457" w:rsidRPr="004E4DA4">
        <w:rPr>
          <w:sz w:val="28"/>
          <w:szCs w:val="28"/>
        </w:rPr>
        <w:t>Боровский</w:t>
      </w:r>
    </w:p>
    <w:p w:rsidR="00245D15" w:rsidRPr="004E4DA4" w:rsidRDefault="00245D1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8B65BF" w:rsidRDefault="008B65BF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4E4DA4" w:rsidRDefault="004E4DA4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4E4DA4" w:rsidRDefault="004E4DA4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4E4DA4" w:rsidRDefault="00ED3C5E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0238F">
        <w:rPr>
          <w:sz w:val="24"/>
          <w:szCs w:val="24"/>
        </w:rPr>
        <w:t xml:space="preserve">Э.А. </w:t>
      </w:r>
      <w:proofErr w:type="spellStart"/>
      <w:r w:rsidRPr="0090238F">
        <w:rPr>
          <w:sz w:val="24"/>
          <w:szCs w:val="24"/>
        </w:rPr>
        <w:t>Тихомолова</w:t>
      </w:r>
      <w:proofErr w:type="spellEnd"/>
    </w:p>
    <w:p w:rsidR="00C020BD" w:rsidRPr="0090238F" w:rsidRDefault="00205C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0238F">
        <w:rPr>
          <w:sz w:val="24"/>
          <w:szCs w:val="24"/>
        </w:rPr>
        <w:t>3-71-84</w:t>
      </w:r>
    </w:p>
    <w:sectPr w:rsidR="00C020BD" w:rsidRPr="0090238F" w:rsidSect="00031CD7">
      <w:pgSz w:w="12240" w:h="15840"/>
      <w:pgMar w:top="567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0812"/>
    <w:rsid w:val="0001157B"/>
    <w:rsid w:val="00017C50"/>
    <w:rsid w:val="00031CD7"/>
    <w:rsid w:val="00042041"/>
    <w:rsid w:val="00051052"/>
    <w:rsid w:val="000644FB"/>
    <w:rsid w:val="00090E06"/>
    <w:rsid w:val="00093F7B"/>
    <w:rsid w:val="000A06F8"/>
    <w:rsid w:val="000B6101"/>
    <w:rsid w:val="000D3DC3"/>
    <w:rsid w:val="000E0D69"/>
    <w:rsid w:val="00101172"/>
    <w:rsid w:val="001035B9"/>
    <w:rsid w:val="001179F5"/>
    <w:rsid w:val="00123E6E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C7427"/>
    <w:rsid w:val="001F2418"/>
    <w:rsid w:val="00204ADF"/>
    <w:rsid w:val="00205C5F"/>
    <w:rsid w:val="002331BC"/>
    <w:rsid w:val="0024268E"/>
    <w:rsid w:val="00245D15"/>
    <w:rsid w:val="00256EC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B2406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4DA4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643B3"/>
    <w:rsid w:val="00671E93"/>
    <w:rsid w:val="0067782A"/>
    <w:rsid w:val="00682D25"/>
    <w:rsid w:val="006B6B5E"/>
    <w:rsid w:val="006C3DAD"/>
    <w:rsid w:val="006D22A4"/>
    <w:rsid w:val="006D490A"/>
    <w:rsid w:val="00707BB6"/>
    <w:rsid w:val="00722A05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66B21"/>
    <w:rsid w:val="008713F7"/>
    <w:rsid w:val="00873732"/>
    <w:rsid w:val="00876658"/>
    <w:rsid w:val="00885ED2"/>
    <w:rsid w:val="00890C73"/>
    <w:rsid w:val="008B65BF"/>
    <w:rsid w:val="008C788E"/>
    <w:rsid w:val="008F2203"/>
    <w:rsid w:val="008F73E3"/>
    <w:rsid w:val="0090238F"/>
    <w:rsid w:val="00913192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C5229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05051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ED092A"/>
    <w:rsid w:val="00ED3C5E"/>
    <w:rsid w:val="00F1498B"/>
    <w:rsid w:val="00F32439"/>
    <w:rsid w:val="00F6662B"/>
    <w:rsid w:val="00F74C9F"/>
    <w:rsid w:val="00F75F8A"/>
    <w:rsid w:val="00F7797F"/>
    <w:rsid w:val="00F821E9"/>
    <w:rsid w:val="00F82665"/>
    <w:rsid w:val="00F858A2"/>
    <w:rsid w:val="00F90A5F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userito</cp:lastModifiedBy>
  <cp:revision>2</cp:revision>
  <cp:lastPrinted>2021-06-23T07:53:00Z</cp:lastPrinted>
  <dcterms:created xsi:type="dcterms:W3CDTF">2021-07-16T11:52:00Z</dcterms:created>
  <dcterms:modified xsi:type="dcterms:W3CDTF">2021-07-16T11:52:00Z</dcterms:modified>
</cp:coreProperties>
</file>