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83A06">
              <w:rPr>
                <w:sz w:val="28"/>
                <w:szCs w:val="28"/>
              </w:rPr>
              <w:t>20.05.2021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83A06">
              <w:rPr>
                <w:sz w:val="28"/>
                <w:szCs w:val="28"/>
              </w:rPr>
              <w:t>2570</w:t>
            </w:r>
          </w:p>
        </w:tc>
      </w:tr>
    </w:tbl>
    <w:p w:rsidR="00E83A06" w:rsidRPr="00E83A06" w:rsidRDefault="00E83A06" w:rsidP="00E83A06">
      <w:pPr>
        <w:jc w:val="center"/>
        <w:rPr>
          <w:b/>
          <w:bCs/>
          <w:sz w:val="16"/>
          <w:szCs w:val="16"/>
        </w:rPr>
      </w:pPr>
    </w:p>
    <w:p w:rsidR="00E83A06" w:rsidRPr="00E83A06" w:rsidRDefault="00E83A06" w:rsidP="00E83A06">
      <w:pPr>
        <w:jc w:val="center"/>
        <w:rPr>
          <w:b/>
          <w:bCs/>
          <w:sz w:val="28"/>
          <w:szCs w:val="28"/>
        </w:rPr>
      </w:pPr>
      <w:r w:rsidRPr="00E83A06">
        <w:rPr>
          <w:b/>
          <w:bCs/>
          <w:sz w:val="28"/>
          <w:szCs w:val="28"/>
        </w:rPr>
        <w:t>О предоставлении разрешения на условно</w:t>
      </w:r>
    </w:p>
    <w:p w:rsidR="00D73182" w:rsidRPr="00E83A06" w:rsidRDefault="00E83A06" w:rsidP="00E83A06">
      <w:pPr>
        <w:jc w:val="center"/>
        <w:rPr>
          <w:sz w:val="28"/>
          <w:szCs w:val="28"/>
        </w:rPr>
      </w:pPr>
      <w:r w:rsidRPr="00E83A06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Нижегородская область, г. Бор, </w:t>
      </w:r>
      <w:proofErr w:type="spellStart"/>
      <w:r w:rsidRPr="00E83A06">
        <w:rPr>
          <w:b/>
          <w:bCs/>
          <w:sz w:val="28"/>
          <w:szCs w:val="28"/>
        </w:rPr>
        <w:t>ш</w:t>
      </w:r>
      <w:proofErr w:type="spellEnd"/>
      <w:r w:rsidRPr="00E83A06">
        <w:rPr>
          <w:b/>
          <w:bCs/>
          <w:sz w:val="28"/>
          <w:szCs w:val="28"/>
        </w:rPr>
        <w:t xml:space="preserve">. </w:t>
      </w:r>
      <w:proofErr w:type="spellStart"/>
      <w:r w:rsidRPr="00E83A06">
        <w:rPr>
          <w:b/>
          <w:bCs/>
          <w:sz w:val="28"/>
          <w:szCs w:val="28"/>
        </w:rPr>
        <w:t>Стеклозаводское</w:t>
      </w:r>
      <w:proofErr w:type="spellEnd"/>
    </w:p>
    <w:p w:rsidR="00F90A5F" w:rsidRPr="00AA6D3A" w:rsidRDefault="00F90A5F" w:rsidP="000E4675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4786"/>
        <w:gridCol w:w="5387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052" w:rsidRPr="00E83A06" w:rsidRDefault="00880052" w:rsidP="00880052">
            <w:pPr>
              <w:spacing w:line="360" w:lineRule="auto"/>
              <w:ind w:right="-1" w:firstLine="885"/>
              <w:jc w:val="both"/>
              <w:rPr>
                <w:sz w:val="27"/>
                <w:szCs w:val="27"/>
              </w:rPr>
            </w:pPr>
            <w:r w:rsidRPr="00E83A06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14.05.2021,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17.05.2021 № 8 администрация городского округа г. Бор </w:t>
            </w:r>
            <w:r w:rsidRPr="00E83A06">
              <w:rPr>
                <w:b/>
                <w:sz w:val="27"/>
                <w:szCs w:val="27"/>
              </w:rPr>
              <w:t>постановляет:</w:t>
            </w:r>
          </w:p>
          <w:p w:rsidR="00880052" w:rsidRPr="00E83A06" w:rsidRDefault="00880052" w:rsidP="00880052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E83A06">
              <w:rPr>
                <w:sz w:val="27"/>
                <w:szCs w:val="27"/>
              </w:rPr>
              <w:t xml:space="preserve">1. Установить дополнительно к основному виду разрешенного использования земельного участка «Для производственных нужд» с его сохранением для земельного участка с кадастровым номером 52:19:0301013:407, расположенного по адресу: Нижегородская область, г. Бор, </w:t>
            </w:r>
            <w:proofErr w:type="spellStart"/>
            <w:r w:rsidRPr="00E83A06">
              <w:rPr>
                <w:sz w:val="27"/>
                <w:szCs w:val="27"/>
              </w:rPr>
              <w:t>ш</w:t>
            </w:r>
            <w:proofErr w:type="spellEnd"/>
            <w:r w:rsidRPr="00E83A06">
              <w:rPr>
                <w:sz w:val="27"/>
                <w:szCs w:val="27"/>
              </w:rPr>
              <w:t xml:space="preserve">. </w:t>
            </w:r>
            <w:proofErr w:type="spellStart"/>
            <w:r w:rsidRPr="00E83A06">
              <w:rPr>
                <w:sz w:val="27"/>
                <w:szCs w:val="27"/>
              </w:rPr>
              <w:t>Стеклозаводское</w:t>
            </w:r>
            <w:proofErr w:type="spellEnd"/>
            <w:r w:rsidRPr="00E83A06">
              <w:rPr>
                <w:sz w:val="27"/>
                <w:szCs w:val="27"/>
              </w:rPr>
              <w:t xml:space="preserve">,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ПК-2.1 – «Зона промышленных объектов IV класса вредности (санитарно-защитная зона -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E83A06">
                <w:rPr>
                  <w:sz w:val="27"/>
                  <w:szCs w:val="27"/>
                </w:rPr>
                <w:t>100 м</w:t>
              </w:r>
            </w:smartTag>
            <w:r w:rsidRPr="00E83A06">
              <w:rPr>
                <w:sz w:val="27"/>
                <w:szCs w:val="27"/>
              </w:rPr>
              <w:t>)».</w:t>
            </w:r>
          </w:p>
          <w:p w:rsidR="003F1CA7" w:rsidRDefault="00D36700" w:rsidP="00AA6D3A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83A06">
              <w:rPr>
                <w:rFonts w:ascii="Times New Roman" w:hAnsi="Times New Roman" w:cs="Times New Roman"/>
                <w:sz w:val="27"/>
                <w:szCs w:val="27"/>
              </w:rPr>
              <w:t>2. Общему отделу администрации</w:t>
            </w:r>
            <w:r w:rsidRPr="00E83A06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городского округа г. Бор</w:t>
            </w:r>
            <w:r w:rsidRPr="00E83A06">
              <w:rPr>
                <w:rFonts w:ascii="Times New Roman" w:hAnsi="Times New Roman" w:cs="Times New Roman"/>
                <w:sz w:val="27"/>
                <w:szCs w:val="27"/>
              </w:rPr>
              <w:t xml:space="preserve"> (Е.А. </w:t>
            </w:r>
            <w:proofErr w:type="spellStart"/>
            <w:r w:rsidRPr="00E83A06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E83A06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E83A06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www</w:t>
              </w:r>
              <w:r w:rsidRPr="00E83A06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E83A06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E83A06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E83A06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E83A0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E83A06" w:rsidRPr="00AA6D3A" w:rsidRDefault="00E83A06" w:rsidP="00AA6D3A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39" w:rsidRPr="00E83A06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E83A06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E83A06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E83A06" w:rsidRDefault="007C2AF7" w:rsidP="00E83A06">
            <w:pPr>
              <w:pStyle w:val="1"/>
              <w:rPr>
                <w:rFonts w:ascii="Times New Roman" w:hAnsi="Times New Roman" w:cs="Times New Roman"/>
              </w:rPr>
            </w:pPr>
            <w:r w:rsidRPr="00E83A06">
              <w:rPr>
                <w:rFonts w:ascii="Times New Roman" w:hAnsi="Times New Roman" w:cs="Times New Roman"/>
              </w:rPr>
              <w:t xml:space="preserve">                </w:t>
            </w:r>
            <w:r w:rsidR="00065A39" w:rsidRPr="00E83A06">
              <w:rPr>
                <w:rFonts w:ascii="Times New Roman" w:hAnsi="Times New Roman" w:cs="Times New Roman"/>
              </w:rPr>
              <w:t xml:space="preserve">                         А.В. Боровский</w:t>
            </w:r>
          </w:p>
        </w:tc>
      </w:tr>
    </w:tbl>
    <w:p w:rsidR="00065A39" w:rsidRPr="00E83A06" w:rsidRDefault="00065A39" w:rsidP="003F1CA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3F1CA7" w:rsidRPr="00E83A06" w:rsidRDefault="00272C46" w:rsidP="003F1CA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E83A06">
        <w:rPr>
          <w:sz w:val="22"/>
          <w:szCs w:val="22"/>
        </w:rPr>
        <w:t xml:space="preserve">Э.А. </w:t>
      </w:r>
      <w:proofErr w:type="spellStart"/>
      <w:r w:rsidRPr="00E83A06">
        <w:rPr>
          <w:sz w:val="22"/>
          <w:szCs w:val="22"/>
        </w:rPr>
        <w:t>Тихомолова</w:t>
      </w:r>
      <w:proofErr w:type="spellEnd"/>
      <w:r w:rsidR="003F1CA7" w:rsidRPr="00E83A06">
        <w:rPr>
          <w:sz w:val="22"/>
          <w:szCs w:val="22"/>
        </w:rPr>
        <w:t>, 3-71-84</w:t>
      </w:r>
    </w:p>
    <w:sectPr w:rsidR="003F1CA7" w:rsidRPr="00E83A06" w:rsidSect="00E83A06">
      <w:pgSz w:w="12240" w:h="15840"/>
      <w:pgMar w:top="851" w:right="851" w:bottom="284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F60C2"/>
    <w:rsid w:val="004F72C5"/>
    <w:rsid w:val="0051626B"/>
    <w:rsid w:val="00540A32"/>
    <w:rsid w:val="00540B91"/>
    <w:rsid w:val="005411C0"/>
    <w:rsid w:val="0055000A"/>
    <w:rsid w:val="00562552"/>
    <w:rsid w:val="0057607E"/>
    <w:rsid w:val="00583FE4"/>
    <w:rsid w:val="00597BF9"/>
    <w:rsid w:val="005C1D5D"/>
    <w:rsid w:val="005D059E"/>
    <w:rsid w:val="005D2AB7"/>
    <w:rsid w:val="005D439D"/>
    <w:rsid w:val="005E435A"/>
    <w:rsid w:val="00600AB0"/>
    <w:rsid w:val="006036A2"/>
    <w:rsid w:val="00611A21"/>
    <w:rsid w:val="0062752F"/>
    <w:rsid w:val="00653538"/>
    <w:rsid w:val="00670A1C"/>
    <w:rsid w:val="0067782A"/>
    <w:rsid w:val="00681A73"/>
    <w:rsid w:val="00692CCB"/>
    <w:rsid w:val="006975D3"/>
    <w:rsid w:val="006B0BC8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C2AF7"/>
    <w:rsid w:val="007E0E1E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0052"/>
    <w:rsid w:val="00885ED2"/>
    <w:rsid w:val="008921CC"/>
    <w:rsid w:val="008929A9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2247"/>
    <w:rsid w:val="009E63FC"/>
    <w:rsid w:val="009F41E8"/>
    <w:rsid w:val="00A1611E"/>
    <w:rsid w:val="00A24BF3"/>
    <w:rsid w:val="00A26C30"/>
    <w:rsid w:val="00A32A0F"/>
    <w:rsid w:val="00A37849"/>
    <w:rsid w:val="00A56873"/>
    <w:rsid w:val="00A739AF"/>
    <w:rsid w:val="00A76CFB"/>
    <w:rsid w:val="00A8134D"/>
    <w:rsid w:val="00A96894"/>
    <w:rsid w:val="00AA6D3A"/>
    <w:rsid w:val="00AB6BC8"/>
    <w:rsid w:val="00AD4F01"/>
    <w:rsid w:val="00AE355E"/>
    <w:rsid w:val="00B02E81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CE6847"/>
    <w:rsid w:val="00D04F1F"/>
    <w:rsid w:val="00D36700"/>
    <w:rsid w:val="00D52694"/>
    <w:rsid w:val="00D52BAB"/>
    <w:rsid w:val="00D53257"/>
    <w:rsid w:val="00D53687"/>
    <w:rsid w:val="00D653E2"/>
    <w:rsid w:val="00D73182"/>
    <w:rsid w:val="00D8408E"/>
    <w:rsid w:val="00D945A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83A06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2021-05-19T11:20:00Z</cp:lastPrinted>
  <dcterms:created xsi:type="dcterms:W3CDTF">2021-05-21T08:53:00Z</dcterms:created>
  <dcterms:modified xsi:type="dcterms:W3CDTF">2021-05-21T08:53:00Z</dcterms:modified>
</cp:coreProperties>
</file>